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BBC" w:rsidRDefault="00BF5448">
      <w:pPr>
        <w:spacing w:before="100" w:after="20" w:line="400" w:lineRule="atLeas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附件</w:t>
      </w:r>
      <w:r>
        <w:rPr>
          <w:rFonts w:ascii="仿宋_GB2312" w:eastAsia="仿宋_GB2312" w:cs="Times New Roman" w:hint="eastAsia"/>
          <w:sz w:val="28"/>
          <w:szCs w:val="28"/>
        </w:rPr>
        <w:t>1</w:t>
      </w:r>
    </w:p>
    <w:p w:rsidR="00661BBC" w:rsidRDefault="00BF5448">
      <w:pPr>
        <w:spacing w:line="240" w:lineRule="atLeast"/>
        <w:jc w:val="center"/>
        <w:rPr>
          <w:rFonts w:ascii="宋体" w:hAnsi="宋体" w:cs="方正小标宋简体"/>
          <w:sz w:val="32"/>
          <w:szCs w:val="32"/>
        </w:rPr>
      </w:pPr>
      <w:r>
        <w:rPr>
          <w:rFonts w:ascii="宋体" w:hAnsi="宋体" w:cs="方正小标宋简体" w:hint="eastAsia"/>
          <w:sz w:val="32"/>
          <w:szCs w:val="32"/>
        </w:rPr>
        <w:t>郑州财税金融职业学院</w:t>
      </w:r>
    </w:p>
    <w:p w:rsidR="00661BBC" w:rsidRDefault="00BF5448">
      <w:pPr>
        <w:spacing w:line="240" w:lineRule="atLeast"/>
        <w:jc w:val="center"/>
        <w:rPr>
          <w:rFonts w:ascii="宋体" w:hAnsi="宋体" w:cs="Times New Roman"/>
          <w:sz w:val="32"/>
          <w:szCs w:val="32"/>
        </w:rPr>
      </w:pPr>
      <w:r>
        <w:rPr>
          <w:rFonts w:ascii="宋体" w:hAnsi="宋体" w:cs="方正小标宋简体"/>
          <w:sz w:val="32"/>
          <w:szCs w:val="32"/>
        </w:rPr>
        <w:t>201</w:t>
      </w:r>
      <w:r>
        <w:rPr>
          <w:rFonts w:ascii="宋体" w:hAnsi="宋体" w:cs="方正小标宋简体" w:hint="eastAsia"/>
          <w:sz w:val="32"/>
          <w:szCs w:val="32"/>
        </w:rPr>
        <w:t>7</w:t>
      </w:r>
      <w:r>
        <w:rPr>
          <w:rFonts w:ascii="宋体" w:hAnsi="宋体" w:cs="黑体" w:hint="eastAsia"/>
          <w:sz w:val="32"/>
          <w:szCs w:val="32"/>
        </w:rPr>
        <w:t>—</w:t>
      </w:r>
      <w:r>
        <w:rPr>
          <w:rFonts w:ascii="宋体" w:hAnsi="宋体" w:cs="方正小标宋简体"/>
          <w:sz w:val="32"/>
          <w:szCs w:val="32"/>
        </w:rPr>
        <w:t>201</w:t>
      </w:r>
      <w:r>
        <w:rPr>
          <w:rFonts w:ascii="宋体" w:hAnsi="宋体" w:cs="方正小标宋简体" w:hint="eastAsia"/>
          <w:sz w:val="32"/>
          <w:szCs w:val="32"/>
        </w:rPr>
        <w:t>8</w:t>
      </w:r>
      <w:r>
        <w:rPr>
          <w:rFonts w:ascii="宋体" w:hAnsi="宋体" w:cs="方正小标宋简体" w:hint="eastAsia"/>
          <w:sz w:val="32"/>
          <w:szCs w:val="32"/>
        </w:rPr>
        <w:t>学年</w:t>
      </w:r>
      <w:proofErr w:type="gramStart"/>
      <w:r>
        <w:rPr>
          <w:rFonts w:ascii="宋体" w:hAnsi="宋体" w:cs="方正小标宋简体" w:hint="eastAsia"/>
          <w:sz w:val="32"/>
          <w:szCs w:val="32"/>
        </w:rPr>
        <w:t>第</w:t>
      </w:r>
      <w:r>
        <w:rPr>
          <w:rFonts w:ascii="宋体" w:hAnsi="宋体" w:cs="宋体" w:hint="eastAsia"/>
          <w:sz w:val="32"/>
          <w:szCs w:val="32"/>
        </w:rPr>
        <w:t>二</w:t>
      </w:r>
      <w:r>
        <w:rPr>
          <w:rFonts w:ascii="宋体" w:hAnsi="宋体" w:cs="方正小标宋简体" w:hint="eastAsia"/>
          <w:sz w:val="32"/>
          <w:szCs w:val="32"/>
        </w:rPr>
        <w:t>学期期</w:t>
      </w:r>
      <w:proofErr w:type="gramEnd"/>
      <w:r>
        <w:rPr>
          <w:rFonts w:ascii="宋体" w:hAnsi="宋体" w:cs="方正小标宋简体" w:hint="eastAsia"/>
          <w:sz w:val="32"/>
          <w:szCs w:val="32"/>
        </w:rPr>
        <w:t>中教学检查教师自查表</w:t>
      </w:r>
    </w:p>
    <w:p w:rsidR="00661BBC" w:rsidRDefault="00BF5448" w:rsidP="003412C0">
      <w:pPr>
        <w:spacing w:beforeLines="50"/>
        <w:ind w:firstLineChars="50" w:firstLine="120"/>
        <w:rPr>
          <w:rFonts w:ascii="仿宋_GB2312" w:eastAsia="仿宋_GB2312" w:hAnsi="宋体" w:cs="仿宋_GB2312"/>
          <w:sz w:val="24"/>
          <w:szCs w:val="24"/>
          <w:u w:val="single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院（系）部：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           </w:t>
      </w:r>
      <w:r>
        <w:rPr>
          <w:rFonts w:ascii="仿宋_GB2312" w:eastAsia="仿宋_GB2312" w:hAnsi="宋体" w:cs="仿宋_GB2312" w:hint="eastAsia"/>
          <w:sz w:val="24"/>
          <w:szCs w:val="24"/>
        </w:rPr>
        <w:t>教研室：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   </w:t>
      </w:r>
      <w:r>
        <w:rPr>
          <w:rFonts w:ascii="仿宋_GB2312" w:eastAsia="仿宋_GB2312" w:hAnsi="宋体" w:cs="仿宋_GB2312" w:hint="eastAsia"/>
          <w:sz w:val="24"/>
          <w:szCs w:val="24"/>
        </w:rPr>
        <w:t>教师姓名：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       </w:t>
      </w:r>
    </w:p>
    <w:p w:rsidR="00661BBC" w:rsidRDefault="00BF5448" w:rsidP="003412C0">
      <w:pPr>
        <w:spacing w:before="50" w:afterLines="50"/>
        <w:ind w:firstLineChars="50" w:firstLine="120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讲授课程：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             </w:t>
      </w:r>
      <w:r>
        <w:rPr>
          <w:rFonts w:ascii="仿宋_GB2312" w:eastAsia="仿宋_GB2312" w:hAnsi="宋体" w:cs="仿宋_GB2312" w:hint="eastAsia"/>
          <w:sz w:val="24"/>
          <w:szCs w:val="24"/>
        </w:rPr>
        <w:t>授课班级：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</w:t>
      </w:r>
      <w:r>
        <w:rPr>
          <w:rFonts w:ascii="仿宋_GB2312" w:eastAsia="仿宋_GB2312" w:hAnsi="宋体" w:cs="仿宋_GB2312" w:hint="eastAsia"/>
          <w:sz w:val="24"/>
          <w:szCs w:val="24"/>
        </w:rPr>
        <w:t>自查时间：</w:t>
      </w:r>
      <w:r>
        <w:rPr>
          <w:rFonts w:ascii="仿宋_GB2312" w:eastAsia="仿宋_GB2312" w:hAnsi="宋体" w:cs="仿宋_GB2312" w:hint="eastAsia"/>
          <w:sz w:val="24"/>
          <w:szCs w:val="24"/>
        </w:rPr>
        <w:t xml:space="preserve">            </w:t>
      </w:r>
    </w:p>
    <w:tbl>
      <w:tblPr>
        <w:tblW w:w="90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4"/>
        <w:gridCol w:w="1255"/>
        <w:gridCol w:w="878"/>
        <w:gridCol w:w="114"/>
        <w:gridCol w:w="1418"/>
        <w:gridCol w:w="539"/>
        <w:gridCol w:w="736"/>
        <w:gridCol w:w="1659"/>
        <w:gridCol w:w="1475"/>
      </w:tblGrid>
      <w:tr w:rsidR="00661BBC">
        <w:trPr>
          <w:cantSplit/>
          <w:trHeight w:val="622"/>
        </w:trPr>
        <w:tc>
          <w:tcPr>
            <w:tcW w:w="944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教学文件编写情况</w:t>
            </w:r>
          </w:p>
        </w:tc>
        <w:tc>
          <w:tcPr>
            <w:tcW w:w="2133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是否有教学</w:t>
            </w:r>
          </w:p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进度计划</w:t>
            </w:r>
          </w:p>
        </w:tc>
        <w:tc>
          <w:tcPr>
            <w:tcW w:w="2071" w:type="dxa"/>
            <w:gridSpan w:val="3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是否有教案</w:t>
            </w:r>
          </w:p>
        </w:tc>
        <w:tc>
          <w:tcPr>
            <w:tcW w:w="2395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是否有课件</w:t>
            </w:r>
          </w:p>
        </w:tc>
        <w:tc>
          <w:tcPr>
            <w:tcW w:w="1475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情况说明</w:t>
            </w:r>
          </w:p>
        </w:tc>
      </w:tr>
      <w:tr w:rsidR="00661BBC">
        <w:trPr>
          <w:cantSplit/>
          <w:trHeight w:val="607"/>
        </w:trPr>
        <w:tc>
          <w:tcPr>
            <w:tcW w:w="944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5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455"/>
        </w:trPr>
        <w:tc>
          <w:tcPr>
            <w:tcW w:w="944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授课进度执行情况</w:t>
            </w:r>
          </w:p>
        </w:tc>
        <w:tc>
          <w:tcPr>
            <w:tcW w:w="3665" w:type="dxa"/>
            <w:gridSpan w:val="4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按计划应讲到的章节及内容</w:t>
            </w:r>
          </w:p>
        </w:tc>
        <w:tc>
          <w:tcPr>
            <w:tcW w:w="2934" w:type="dxa"/>
            <w:gridSpan w:val="3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实际讲到的章节及内容</w:t>
            </w:r>
          </w:p>
        </w:tc>
        <w:tc>
          <w:tcPr>
            <w:tcW w:w="1475" w:type="dxa"/>
            <w:vMerge w:val="restart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600"/>
        </w:trPr>
        <w:tc>
          <w:tcPr>
            <w:tcW w:w="944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665" w:type="dxa"/>
            <w:gridSpan w:val="4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934" w:type="dxa"/>
            <w:gridSpan w:val="3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766"/>
        </w:trPr>
        <w:tc>
          <w:tcPr>
            <w:tcW w:w="944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作业布置及批改情况</w:t>
            </w:r>
          </w:p>
        </w:tc>
        <w:tc>
          <w:tcPr>
            <w:tcW w:w="2247" w:type="dxa"/>
            <w:gridSpan w:val="3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作业布置次数</w:t>
            </w:r>
          </w:p>
        </w:tc>
        <w:tc>
          <w:tcPr>
            <w:tcW w:w="1418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作业批改</w:t>
            </w:r>
          </w:p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次数</w:t>
            </w:r>
          </w:p>
        </w:tc>
        <w:tc>
          <w:tcPr>
            <w:tcW w:w="1275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是否批改</w:t>
            </w:r>
          </w:p>
        </w:tc>
        <w:tc>
          <w:tcPr>
            <w:tcW w:w="1659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完成作业的学生数占全班学生总数的比例</w:t>
            </w:r>
          </w:p>
        </w:tc>
        <w:tc>
          <w:tcPr>
            <w:tcW w:w="1475" w:type="dxa"/>
            <w:vMerge w:val="restart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599"/>
        </w:trPr>
        <w:tc>
          <w:tcPr>
            <w:tcW w:w="944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622"/>
        </w:trPr>
        <w:tc>
          <w:tcPr>
            <w:tcW w:w="944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实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训计划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执行情况</w:t>
            </w:r>
          </w:p>
        </w:tc>
        <w:tc>
          <w:tcPr>
            <w:tcW w:w="1255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计划实训数目</w:t>
            </w:r>
          </w:p>
        </w:tc>
        <w:tc>
          <w:tcPr>
            <w:tcW w:w="992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已做实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训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数目</w:t>
            </w:r>
          </w:p>
        </w:tc>
        <w:tc>
          <w:tcPr>
            <w:tcW w:w="1418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是否有实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训教案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或指导书</w:t>
            </w:r>
          </w:p>
        </w:tc>
        <w:tc>
          <w:tcPr>
            <w:tcW w:w="1275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实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训报告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完成情况</w:t>
            </w:r>
          </w:p>
        </w:tc>
        <w:tc>
          <w:tcPr>
            <w:tcW w:w="1659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实训报告</w:t>
            </w:r>
          </w:p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批改情况</w:t>
            </w:r>
          </w:p>
        </w:tc>
        <w:tc>
          <w:tcPr>
            <w:tcW w:w="1475" w:type="dxa"/>
            <w:vMerge w:val="restart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755"/>
        </w:trPr>
        <w:tc>
          <w:tcPr>
            <w:tcW w:w="944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784"/>
        </w:trPr>
        <w:tc>
          <w:tcPr>
            <w:tcW w:w="944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课堂教学情况</w:t>
            </w:r>
          </w:p>
        </w:tc>
        <w:tc>
          <w:tcPr>
            <w:tcW w:w="1255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学生到课情况</w:t>
            </w:r>
          </w:p>
        </w:tc>
        <w:tc>
          <w:tcPr>
            <w:tcW w:w="992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课堂</w:t>
            </w:r>
          </w:p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纪律</w:t>
            </w:r>
          </w:p>
        </w:tc>
        <w:tc>
          <w:tcPr>
            <w:tcW w:w="1418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教学设备</w:t>
            </w:r>
          </w:p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使用情况</w:t>
            </w:r>
          </w:p>
        </w:tc>
        <w:tc>
          <w:tcPr>
            <w:tcW w:w="1275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学生听课情况</w:t>
            </w:r>
          </w:p>
        </w:tc>
        <w:tc>
          <w:tcPr>
            <w:tcW w:w="1659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教学效果</w:t>
            </w:r>
          </w:p>
        </w:tc>
        <w:tc>
          <w:tcPr>
            <w:tcW w:w="1475" w:type="dxa"/>
            <w:vMerge w:val="restart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903"/>
        </w:trPr>
        <w:tc>
          <w:tcPr>
            <w:tcW w:w="944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61BBC">
        <w:trPr>
          <w:cantSplit/>
          <w:trHeight w:val="1924"/>
        </w:trPr>
        <w:tc>
          <w:tcPr>
            <w:tcW w:w="944" w:type="dxa"/>
            <w:vAlign w:val="center"/>
          </w:tcPr>
          <w:p w:rsidR="00661BBC" w:rsidRDefault="00BF5448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教学改革及其他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拟说明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074" w:type="dxa"/>
            <w:gridSpan w:val="8"/>
            <w:vAlign w:val="center"/>
          </w:tcPr>
          <w:p w:rsidR="00661BBC" w:rsidRDefault="00661BBC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661BBC" w:rsidRDefault="00BF5448" w:rsidP="003412C0">
      <w:pPr>
        <w:spacing w:beforeLines="50"/>
        <w:rPr>
          <w:rFonts w:ascii="仿宋_GB2312" w:eastAsia="仿宋_GB2312" w:hAnsi="宋体" w:cs="Times New Roman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注：</w:t>
      </w:r>
      <w:r>
        <w:rPr>
          <w:rFonts w:ascii="仿宋_GB2312" w:eastAsia="仿宋_GB2312" w:hAnsi="宋体" w:cs="仿宋_GB2312"/>
          <w:sz w:val="24"/>
          <w:szCs w:val="24"/>
        </w:rPr>
        <w:t>1.</w:t>
      </w:r>
      <w:r>
        <w:rPr>
          <w:rFonts w:ascii="仿宋_GB2312" w:eastAsia="仿宋_GB2312" w:hAnsi="宋体" w:cs="仿宋_GB2312" w:hint="eastAsia"/>
          <w:sz w:val="24"/>
          <w:szCs w:val="24"/>
        </w:rPr>
        <w:t>空格内完成情况可按“√”或“×”及相应文字、数字填写，必要时以文字说明；</w:t>
      </w:r>
    </w:p>
    <w:p w:rsidR="00661BBC" w:rsidRDefault="00BF5448">
      <w:pPr>
        <w:ind w:firstLineChars="200" w:firstLine="480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/>
          <w:sz w:val="24"/>
          <w:szCs w:val="24"/>
        </w:rPr>
        <w:t>2.</w:t>
      </w:r>
      <w:r>
        <w:rPr>
          <w:rFonts w:ascii="仿宋_GB2312" w:eastAsia="仿宋_GB2312" w:hAnsi="宋体" w:cs="仿宋_GB2312" w:hint="eastAsia"/>
          <w:sz w:val="24"/>
          <w:szCs w:val="24"/>
        </w:rPr>
        <w:t>此表由教师本人签字后交院（系、部）存档。</w:t>
      </w:r>
    </w:p>
    <w:p w:rsidR="00661BBC" w:rsidRDefault="00BF5448">
      <w:pPr>
        <w:spacing w:line="360" w:lineRule="auto"/>
        <w:ind w:firstLineChars="2500" w:firstLine="6000"/>
        <w:rPr>
          <w:rFonts w:ascii="宋体" w:cs="Times New Roman"/>
          <w:sz w:val="24"/>
          <w:szCs w:val="24"/>
          <w:u w:val="single"/>
        </w:rPr>
        <w:sectPr w:rsidR="00661BBC">
          <w:headerReference w:type="default" r:id="rId8"/>
          <w:footerReference w:type="default" r:id="rId9"/>
          <w:pgSz w:w="11906" w:h="16838"/>
          <w:pgMar w:top="1418" w:right="1418" w:bottom="1418" w:left="1531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宋体" w:cs="仿宋_GB2312" w:hint="eastAsia"/>
          <w:sz w:val="24"/>
          <w:szCs w:val="24"/>
        </w:rPr>
        <w:t>教师本人签字：</w:t>
      </w:r>
    </w:p>
    <w:p w:rsidR="00661BBC" w:rsidRDefault="00BF5448">
      <w:pPr>
        <w:spacing w:line="0" w:lineRule="atLeas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附件</w:t>
      </w:r>
      <w:r>
        <w:rPr>
          <w:rFonts w:ascii="仿宋_GB2312" w:eastAsia="仿宋_GB2312" w:cs="Times New Roman" w:hint="eastAsia"/>
          <w:sz w:val="28"/>
          <w:szCs w:val="28"/>
        </w:rPr>
        <w:t>2</w:t>
      </w:r>
    </w:p>
    <w:p w:rsidR="00661BBC" w:rsidRDefault="00BF5448">
      <w:pPr>
        <w:spacing w:line="0" w:lineRule="atLeast"/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>
        <w:rPr>
          <w:rFonts w:ascii="宋体" w:hAnsi="宋体" w:cs="方正小标宋简体" w:hint="eastAsia"/>
          <w:sz w:val="32"/>
          <w:szCs w:val="32"/>
        </w:rPr>
        <w:t>郑州财税金融职业学院</w:t>
      </w:r>
      <w:r>
        <w:rPr>
          <w:rFonts w:ascii="宋体" w:hAnsi="宋体" w:cs="方正小标宋简体" w:hint="eastAsia"/>
          <w:sz w:val="32"/>
          <w:szCs w:val="32"/>
        </w:rPr>
        <w:t>2017</w:t>
      </w:r>
      <w:r>
        <w:rPr>
          <w:rFonts w:ascii="宋体" w:hAnsi="宋体" w:cs="黑体" w:hint="eastAsia"/>
          <w:sz w:val="32"/>
          <w:szCs w:val="32"/>
        </w:rPr>
        <w:t>—</w:t>
      </w:r>
      <w:r>
        <w:rPr>
          <w:rFonts w:ascii="宋体" w:hAnsi="宋体" w:cs="方正小标宋简体"/>
          <w:sz w:val="32"/>
          <w:szCs w:val="32"/>
        </w:rPr>
        <w:t>201</w:t>
      </w:r>
      <w:r>
        <w:rPr>
          <w:rFonts w:ascii="宋体" w:hAnsi="宋体" w:cs="方正小标宋简体" w:hint="eastAsia"/>
          <w:sz w:val="32"/>
          <w:szCs w:val="32"/>
        </w:rPr>
        <w:t>8</w:t>
      </w:r>
      <w:r>
        <w:rPr>
          <w:rFonts w:ascii="宋体" w:hAnsi="宋体" w:cs="方正小标宋简体" w:hint="eastAsia"/>
          <w:sz w:val="32"/>
          <w:szCs w:val="32"/>
        </w:rPr>
        <w:t>学年</w:t>
      </w:r>
      <w:proofErr w:type="gramStart"/>
      <w:r>
        <w:rPr>
          <w:rFonts w:ascii="宋体" w:hAnsi="宋体" w:cs="方正小标宋简体" w:hint="eastAsia"/>
          <w:sz w:val="32"/>
          <w:szCs w:val="32"/>
        </w:rPr>
        <w:t>第</w:t>
      </w:r>
      <w:r>
        <w:rPr>
          <w:rFonts w:ascii="宋体" w:hAnsi="宋体" w:cs="宋体" w:hint="eastAsia"/>
          <w:sz w:val="32"/>
          <w:szCs w:val="32"/>
        </w:rPr>
        <w:t>二</w:t>
      </w:r>
      <w:r>
        <w:rPr>
          <w:rFonts w:ascii="宋体" w:hAnsi="宋体" w:cs="方正小标宋简体" w:hint="eastAsia"/>
          <w:sz w:val="32"/>
          <w:szCs w:val="32"/>
        </w:rPr>
        <w:t>学期期</w:t>
      </w:r>
      <w:proofErr w:type="gramEnd"/>
      <w:r>
        <w:rPr>
          <w:rFonts w:ascii="宋体" w:hAnsi="宋体" w:cs="方正小标宋简体" w:hint="eastAsia"/>
          <w:sz w:val="32"/>
          <w:szCs w:val="32"/>
        </w:rPr>
        <w:t>中教学检查记录表</w:t>
      </w:r>
    </w:p>
    <w:p w:rsidR="00661BBC" w:rsidRDefault="00BF5448" w:rsidP="003412C0">
      <w:pPr>
        <w:spacing w:beforeLines="50" w:afterLines="50"/>
        <w:jc w:val="center"/>
        <w:rPr>
          <w:rFonts w:ascii="宋体" w:cs="Times New Roman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院（系）部：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                </w:t>
      </w:r>
      <w:r>
        <w:rPr>
          <w:rFonts w:ascii="宋体" w:hAnsi="宋体" w:cs="宋体" w:hint="eastAsia"/>
          <w:kern w:val="0"/>
          <w:sz w:val="24"/>
          <w:szCs w:val="24"/>
        </w:rPr>
        <w:t>教研室：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                    </w:t>
      </w:r>
      <w:r>
        <w:rPr>
          <w:rFonts w:ascii="宋体" w:hAnsi="宋体" w:cs="宋体" w:hint="eastAsia"/>
          <w:kern w:val="0"/>
          <w:sz w:val="24"/>
          <w:szCs w:val="24"/>
        </w:rPr>
        <w:t>检查日期：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 </w:t>
      </w:r>
      <w:r>
        <w:rPr>
          <w:rFonts w:ascii="宋体" w:hAnsi="宋体" w:cs="宋体" w:hint="eastAsia"/>
          <w:kern w:val="0"/>
          <w:sz w:val="24"/>
          <w:szCs w:val="24"/>
        </w:rPr>
        <w:t>年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</w:t>
      </w:r>
      <w:r>
        <w:rPr>
          <w:rFonts w:ascii="宋体" w:hAnsi="宋体" w:cs="宋体" w:hint="eastAsia"/>
          <w:kern w:val="0"/>
          <w:sz w:val="24"/>
          <w:szCs w:val="24"/>
        </w:rPr>
        <w:t>月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</w:t>
      </w:r>
      <w:r>
        <w:rPr>
          <w:rFonts w:ascii="宋体" w:hAnsi="宋体" w:cs="宋体" w:hint="eastAsia"/>
          <w:kern w:val="0"/>
          <w:sz w:val="24"/>
          <w:szCs w:val="24"/>
        </w:rPr>
        <w:t>日</w:t>
      </w:r>
    </w:p>
    <w:tbl>
      <w:tblPr>
        <w:tblW w:w="145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7"/>
        <w:gridCol w:w="1417"/>
        <w:gridCol w:w="1276"/>
        <w:gridCol w:w="992"/>
        <w:gridCol w:w="851"/>
        <w:gridCol w:w="850"/>
        <w:gridCol w:w="992"/>
        <w:gridCol w:w="851"/>
        <w:gridCol w:w="992"/>
        <w:gridCol w:w="992"/>
        <w:gridCol w:w="1134"/>
        <w:gridCol w:w="1134"/>
        <w:gridCol w:w="1094"/>
        <w:gridCol w:w="745"/>
      </w:tblGrid>
      <w:tr w:rsidR="00661BBC">
        <w:trPr>
          <w:cantSplit/>
          <w:trHeight w:val="620"/>
        </w:trPr>
        <w:tc>
          <w:tcPr>
            <w:tcW w:w="1207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任课</w:t>
            </w:r>
          </w:p>
          <w:p w:rsidR="00661BBC" w:rsidRDefault="00BF5448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</w:rPr>
              <w:t>教师</w:t>
            </w:r>
          </w:p>
        </w:tc>
        <w:tc>
          <w:tcPr>
            <w:tcW w:w="1417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课程</w:t>
            </w:r>
          </w:p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名称</w:t>
            </w:r>
          </w:p>
        </w:tc>
        <w:tc>
          <w:tcPr>
            <w:tcW w:w="1276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任课</w:t>
            </w:r>
          </w:p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班级</w:t>
            </w:r>
          </w:p>
        </w:tc>
        <w:tc>
          <w:tcPr>
            <w:tcW w:w="2693" w:type="dxa"/>
            <w:gridSpan w:val="3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教学文件</w:t>
            </w:r>
          </w:p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编订填写情况</w:t>
            </w:r>
          </w:p>
        </w:tc>
        <w:tc>
          <w:tcPr>
            <w:tcW w:w="992" w:type="dxa"/>
            <w:vMerge w:val="restart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教学进度执行情况</w:t>
            </w:r>
          </w:p>
        </w:tc>
        <w:tc>
          <w:tcPr>
            <w:tcW w:w="3969" w:type="dxa"/>
            <w:gridSpan w:val="4"/>
            <w:vAlign w:val="center"/>
          </w:tcPr>
          <w:p w:rsidR="00661BBC" w:rsidRDefault="00BF5448">
            <w:pPr>
              <w:ind w:firstLineChars="100" w:firstLine="21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实</w:t>
            </w:r>
            <w:proofErr w:type="gramStart"/>
            <w:r>
              <w:rPr>
                <w:rFonts w:ascii="宋体" w:hAnsi="宋体" w:cs="宋体" w:hint="eastAsia"/>
              </w:rPr>
              <w:t>训执行</w:t>
            </w:r>
            <w:proofErr w:type="gramEnd"/>
            <w:r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2228" w:type="dxa"/>
            <w:gridSpan w:val="2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作业布置与批改情况</w:t>
            </w:r>
          </w:p>
        </w:tc>
        <w:tc>
          <w:tcPr>
            <w:tcW w:w="745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备注</w:t>
            </w:r>
          </w:p>
        </w:tc>
      </w:tr>
      <w:tr w:rsidR="00661BBC">
        <w:trPr>
          <w:cantSplit/>
          <w:trHeight w:val="620"/>
        </w:trPr>
        <w:tc>
          <w:tcPr>
            <w:tcW w:w="1207" w:type="dxa"/>
            <w:vMerge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61BBC" w:rsidRDefault="00661BBC">
            <w:pPr>
              <w:jc w:val="center"/>
              <w:rPr>
                <w:rFonts w:ascii="宋体" w:cs="宋体"/>
              </w:rPr>
            </w:pPr>
          </w:p>
        </w:tc>
        <w:tc>
          <w:tcPr>
            <w:tcW w:w="1276" w:type="dxa"/>
            <w:vMerge/>
            <w:vAlign w:val="center"/>
          </w:tcPr>
          <w:p w:rsidR="00661BBC" w:rsidRDefault="00661BBC">
            <w:pPr>
              <w:jc w:val="center"/>
              <w:rPr>
                <w:rFonts w:ascii="宋体" w:cs="宋体"/>
              </w:rPr>
            </w:pPr>
          </w:p>
        </w:tc>
        <w:tc>
          <w:tcPr>
            <w:tcW w:w="992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人才培养方案</w:t>
            </w:r>
          </w:p>
        </w:tc>
        <w:tc>
          <w:tcPr>
            <w:tcW w:w="851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教学进度计划</w:t>
            </w:r>
          </w:p>
        </w:tc>
        <w:tc>
          <w:tcPr>
            <w:tcW w:w="850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教案</w:t>
            </w:r>
          </w:p>
        </w:tc>
        <w:tc>
          <w:tcPr>
            <w:tcW w:w="992" w:type="dxa"/>
            <w:vMerge/>
            <w:vAlign w:val="center"/>
          </w:tcPr>
          <w:p w:rsidR="00661BBC" w:rsidRDefault="00661BBC">
            <w:pPr>
              <w:ind w:firstLineChars="100" w:firstLine="210"/>
              <w:jc w:val="center"/>
              <w:rPr>
                <w:rFonts w:ascii="宋体" w:cs="宋体"/>
              </w:rPr>
            </w:pPr>
          </w:p>
        </w:tc>
        <w:tc>
          <w:tcPr>
            <w:tcW w:w="851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计划数</w:t>
            </w:r>
          </w:p>
        </w:tc>
        <w:tc>
          <w:tcPr>
            <w:tcW w:w="992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完成</w:t>
            </w:r>
            <w:r>
              <w:rPr>
                <w:rFonts w:ascii="宋体" w:hAnsi="宋体" w:cs="宋体" w:hint="eastAsia"/>
              </w:rPr>
              <w:t>数</w:t>
            </w:r>
          </w:p>
        </w:tc>
        <w:tc>
          <w:tcPr>
            <w:tcW w:w="992" w:type="dxa"/>
            <w:vAlign w:val="center"/>
          </w:tcPr>
          <w:p w:rsidR="00661BBC" w:rsidRDefault="00BF5448">
            <w:pPr>
              <w:ind w:leftChars="-42" w:left="-88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实</w:t>
            </w:r>
            <w:proofErr w:type="gramStart"/>
            <w:r>
              <w:rPr>
                <w:rFonts w:ascii="宋体" w:hAnsi="宋体" w:cs="宋体" w:hint="eastAsia"/>
              </w:rPr>
              <w:t>训教案</w:t>
            </w:r>
            <w:proofErr w:type="gramEnd"/>
            <w:r>
              <w:rPr>
                <w:rFonts w:ascii="宋体" w:hAnsi="宋体" w:cs="宋体" w:hint="eastAsia"/>
              </w:rPr>
              <w:t>或指导书</w:t>
            </w:r>
          </w:p>
        </w:tc>
        <w:tc>
          <w:tcPr>
            <w:tcW w:w="1134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实</w:t>
            </w:r>
            <w:proofErr w:type="gramStart"/>
            <w:r>
              <w:rPr>
                <w:rFonts w:ascii="宋体" w:hAnsi="宋体" w:cs="宋体" w:hint="eastAsia"/>
              </w:rPr>
              <w:t>训报告</w:t>
            </w:r>
            <w:proofErr w:type="gramEnd"/>
            <w:r>
              <w:rPr>
                <w:rFonts w:ascii="宋体" w:hAnsi="宋体" w:cs="宋体" w:hint="eastAsia"/>
              </w:rPr>
              <w:t>批改情况</w:t>
            </w:r>
          </w:p>
        </w:tc>
        <w:tc>
          <w:tcPr>
            <w:tcW w:w="1134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作业布置</w:t>
            </w:r>
          </w:p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1094" w:type="dxa"/>
            <w:vAlign w:val="center"/>
          </w:tcPr>
          <w:p w:rsidR="00661BBC" w:rsidRDefault="00BF5448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批改情况</w:t>
            </w:r>
          </w:p>
        </w:tc>
        <w:tc>
          <w:tcPr>
            <w:tcW w:w="745" w:type="dxa"/>
            <w:vAlign w:val="center"/>
          </w:tcPr>
          <w:p w:rsidR="00661BBC" w:rsidRDefault="00661BBC">
            <w:pPr>
              <w:ind w:firstLineChars="700" w:firstLine="1470"/>
              <w:jc w:val="center"/>
              <w:rPr>
                <w:rFonts w:ascii="宋体" w:cs="宋体"/>
              </w:rPr>
            </w:pPr>
          </w:p>
        </w:tc>
      </w:tr>
      <w:tr w:rsidR="00661BBC">
        <w:trPr>
          <w:cantSplit/>
          <w:trHeight w:val="279"/>
        </w:trPr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ind w:leftChars="-51" w:left="-107" w:firstLineChars="38" w:firstLine="106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rPr>
          <w:cantSplit/>
        </w:trPr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rPr>
          <w:cantSplit/>
          <w:trHeight w:val="97"/>
        </w:trPr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rPr>
          <w:cantSplit/>
        </w:trPr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 w:rsidR="00661BBC">
        <w:tc>
          <w:tcPr>
            <w:tcW w:w="120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094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45" w:type="dxa"/>
            <w:vAlign w:val="center"/>
          </w:tcPr>
          <w:p w:rsidR="00661BBC" w:rsidRDefault="00661BBC">
            <w:pPr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</w:tbl>
    <w:p w:rsidR="00661BBC" w:rsidRDefault="00661BBC">
      <w:pPr>
        <w:rPr>
          <w:rFonts w:ascii="仿宋_GB2312" w:eastAsia="仿宋_GB2312" w:cs="仿宋_GB2312"/>
          <w:sz w:val="24"/>
          <w:szCs w:val="24"/>
        </w:rPr>
      </w:pPr>
    </w:p>
    <w:p w:rsidR="00661BBC" w:rsidRDefault="00BF5448">
      <w:pPr>
        <w:rPr>
          <w:rFonts w:ascii="仿宋_GB2312" w:eastAsia="仿宋_GB2312" w:cs="Times New Roman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注：</w:t>
      </w:r>
      <w:r>
        <w:rPr>
          <w:rFonts w:ascii="仿宋_GB2312" w:eastAsia="仿宋_GB2312" w:cs="仿宋_GB2312"/>
          <w:sz w:val="24"/>
          <w:szCs w:val="24"/>
        </w:rPr>
        <w:t>1.</w:t>
      </w:r>
      <w:r>
        <w:rPr>
          <w:rFonts w:ascii="仿宋_GB2312" w:eastAsia="仿宋_GB2312" w:cs="仿宋_GB2312" w:hint="eastAsia"/>
          <w:sz w:val="24"/>
          <w:szCs w:val="24"/>
        </w:rPr>
        <w:t>人才培养方案、教学进度计划、教案等在空格内写出“优”、“良”、“中”、“差”定性分析，一般由教研室主任或院（系）部主任审定，特别优秀的请在备注栏中指出。</w:t>
      </w:r>
      <w:r>
        <w:rPr>
          <w:rFonts w:ascii="仿宋_GB2312" w:eastAsia="仿宋_GB2312" w:cs="仿宋_GB2312"/>
          <w:sz w:val="24"/>
          <w:szCs w:val="24"/>
        </w:rPr>
        <w:t>2.</w:t>
      </w:r>
      <w:r>
        <w:rPr>
          <w:rFonts w:ascii="仿宋_GB2312" w:eastAsia="仿宋_GB2312" w:cs="仿宋_GB2312" w:hint="eastAsia"/>
          <w:sz w:val="24"/>
          <w:szCs w:val="24"/>
        </w:rPr>
        <w:t>教学进度执行情况填写“正常”、“提前”或“滞后”。</w:t>
      </w:r>
    </w:p>
    <w:p w:rsidR="00661BBC" w:rsidRDefault="00BF5448">
      <w:pPr>
        <w:ind w:firstLineChars="150" w:firstLine="360"/>
        <w:rPr>
          <w:rFonts w:ascii="仿宋_GB2312" w:eastAsia="仿宋_GB2312" w:cs="仿宋_GB2312"/>
          <w:sz w:val="24"/>
          <w:szCs w:val="24"/>
          <w:u w:val="single"/>
        </w:rPr>
      </w:pPr>
      <w:r>
        <w:rPr>
          <w:rFonts w:ascii="仿宋_GB2312" w:eastAsia="仿宋_GB2312" w:cs="仿宋_GB2312" w:hint="eastAsia"/>
          <w:sz w:val="24"/>
          <w:szCs w:val="24"/>
        </w:rPr>
        <w:t>教研室主任：</w:t>
      </w:r>
      <w:r>
        <w:rPr>
          <w:rFonts w:ascii="仿宋_GB2312" w:eastAsia="仿宋_GB2312" w:cs="仿宋_GB2312" w:hint="eastAsia"/>
          <w:sz w:val="24"/>
          <w:szCs w:val="24"/>
        </w:rPr>
        <w:t xml:space="preserve">     </w:t>
      </w:r>
      <w:r>
        <w:rPr>
          <w:rFonts w:ascii="仿宋_GB2312" w:eastAsia="仿宋_GB2312" w:cs="仿宋_GB2312" w:hint="eastAsia"/>
          <w:sz w:val="24"/>
          <w:szCs w:val="24"/>
        </w:rPr>
        <w:t xml:space="preserve">                                                           </w:t>
      </w:r>
      <w:r>
        <w:rPr>
          <w:rFonts w:ascii="仿宋_GB2312" w:eastAsia="仿宋_GB2312" w:cs="仿宋_GB2312" w:hint="eastAsia"/>
          <w:sz w:val="24"/>
          <w:szCs w:val="24"/>
        </w:rPr>
        <w:t>院（系）部负责人：</w:t>
      </w:r>
      <w:r>
        <w:rPr>
          <w:rFonts w:ascii="仿宋_GB2312" w:eastAsia="仿宋_GB2312" w:cs="仿宋_GB2312" w:hint="eastAsia"/>
          <w:sz w:val="24"/>
          <w:szCs w:val="24"/>
        </w:rPr>
        <w:t xml:space="preserve">              </w:t>
      </w:r>
    </w:p>
    <w:p w:rsidR="00661BBC" w:rsidRDefault="00BF5448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lastRenderedPageBreak/>
        <w:t>附件</w:t>
      </w:r>
      <w:r>
        <w:rPr>
          <w:rFonts w:ascii="仿宋_GB2312" w:eastAsia="仿宋_GB2312" w:hint="eastAsia"/>
          <w:sz w:val="28"/>
          <w:szCs w:val="28"/>
        </w:rPr>
        <w:t>3</w:t>
      </w:r>
    </w:p>
    <w:tbl>
      <w:tblPr>
        <w:tblW w:w="14620" w:type="dxa"/>
        <w:tblInd w:w="-106" w:type="dxa"/>
        <w:tblLayout w:type="fixed"/>
        <w:tblLook w:val="04A0"/>
      </w:tblPr>
      <w:tblGrid>
        <w:gridCol w:w="1080"/>
        <w:gridCol w:w="2180"/>
        <w:gridCol w:w="2520"/>
        <w:gridCol w:w="3180"/>
        <w:gridCol w:w="1900"/>
        <w:gridCol w:w="2460"/>
        <w:gridCol w:w="1300"/>
      </w:tblGrid>
      <w:tr w:rsidR="00661BBC">
        <w:trPr>
          <w:trHeight w:val="620"/>
        </w:trPr>
        <w:tc>
          <w:tcPr>
            <w:tcW w:w="146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61BBC" w:rsidRDefault="00BF5448">
            <w:pPr>
              <w:spacing w:before="100" w:after="120" w:line="400" w:lineRule="atLeast"/>
              <w:jc w:val="center"/>
              <w:rPr>
                <w:rFonts w:ascii="宋体" w:hAnsi="宋体" w:cs="Times New Roman"/>
                <w:sz w:val="28"/>
                <w:szCs w:val="28"/>
              </w:rPr>
            </w:pPr>
            <w:r>
              <w:rPr>
                <w:rFonts w:ascii="宋体" w:hAnsi="宋体" w:cs="方正小标宋简体" w:hint="eastAsia"/>
                <w:sz w:val="28"/>
                <w:szCs w:val="28"/>
              </w:rPr>
              <w:t>2017</w:t>
            </w:r>
            <w:r>
              <w:rPr>
                <w:rFonts w:ascii="宋体" w:hAnsi="宋体" w:cs="方正小标宋简体" w:hint="eastAsia"/>
                <w:sz w:val="28"/>
                <w:szCs w:val="28"/>
              </w:rPr>
              <w:t>—</w:t>
            </w:r>
            <w:r>
              <w:rPr>
                <w:rFonts w:ascii="宋体" w:hAnsi="宋体" w:cs="方正小标宋简体" w:hint="eastAsia"/>
                <w:sz w:val="28"/>
                <w:szCs w:val="28"/>
              </w:rPr>
              <w:t>2018</w:t>
            </w:r>
            <w:r>
              <w:rPr>
                <w:rFonts w:ascii="宋体" w:hAnsi="宋体" w:cs="宋体" w:hint="eastAsia"/>
                <w:sz w:val="28"/>
                <w:szCs w:val="28"/>
              </w:rPr>
              <w:t>学年第二学期教研活动检查统计表</w:t>
            </w:r>
          </w:p>
        </w:tc>
      </w:tr>
      <w:tr w:rsidR="00661BBC">
        <w:trPr>
          <w:trHeight w:val="375"/>
        </w:trPr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61BBC" w:rsidRDefault="00BF5448">
            <w:pPr>
              <w:widowControl/>
              <w:ind w:firstLineChars="200" w:firstLine="480"/>
              <w:jc w:val="left"/>
              <w:rPr>
                <w:rFonts w:ascii="仿宋_GB2312" w:eastAsia="仿宋_GB2312" w:hAnsi="宋体" w:cs="Times New Roman"/>
                <w:kern w:val="0"/>
                <w:sz w:val="10"/>
                <w:szCs w:val="10"/>
                <w:u w:val="single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院（系）部：</w:t>
            </w:r>
          </w:p>
          <w:p w:rsidR="00661BBC" w:rsidRDefault="00661BBC">
            <w:pPr>
              <w:widowControl/>
              <w:ind w:firstLineChars="200" w:firstLine="200"/>
              <w:jc w:val="left"/>
              <w:rPr>
                <w:rFonts w:ascii="仿宋_GB2312" w:eastAsia="仿宋_GB2312" w:hAnsi="宋体" w:cs="Times New Roman"/>
                <w:kern w:val="0"/>
                <w:sz w:val="10"/>
                <w:szCs w:val="10"/>
                <w:u w:val="singl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61BBC" w:rsidRDefault="00661BBC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10"/>
                <w:szCs w:val="1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61BBC" w:rsidRDefault="00661BBC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61BBC" w:rsidRDefault="00661BBC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1BBC" w:rsidRDefault="00BF5448">
            <w:pPr>
              <w:widowControl/>
              <w:rPr>
                <w:rFonts w:ascii="仿宋_GB2312" w:eastAsia="仿宋_GB2312" w:hAnsi="宋体" w:cs="Times New Roman"/>
                <w:kern w:val="0"/>
                <w:sz w:val="10"/>
                <w:szCs w:val="1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填表时间：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  <w:p w:rsidR="00661BBC" w:rsidRDefault="00661BBC">
            <w:pPr>
              <w:widowControl/>
              <w:rPr>
                <w:rFonts w:ascii="仿宋_GB2312" w:eastAsia="仿宋_GB2312" w:hAnsi="宋体" w:cs="Times New Roman"/>
                <w:kern w:val="0"/>
                <w:sz w:val="10"/>
                <w:szCs w:val="10"/>
              </w:rPr>
            </w:pPr>
          </w:p>
        </w:tc>
      </w:tr>
      <w:tr w:rsidR="00661BBC">
        <w:trPr>
          <w:trHeight w:val="101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所属教研室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本学期教研活动</w:t>
            </w:r>
          </w:p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计划次数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本学期已开展的</w:t>
            </w:r>
          </w:p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教研活动名称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应到及实到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教研活动记录</w:t>
            </w:r>
          </w:p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是否详实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</w:p>
        </w:tc>
      </w:tr>
      <w:tr w:rsidR="00661BBC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BF5448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BBC" w:rsidRDefault="00661BBC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p w:rsidR="00661BBC" w:rsidRDefault="00661BBC">
      <w:pPr>
        <w:spacing w:line="20" w:lineRule="exact"/>
        <w:rPr>
          <w:rFonts w:ascii="仿宋_GB2312" w:eastAsia="仿宋_GB2312" w:cs="Times New Roman"/>
          <w:sz w:val="32"/>
          <w:szCs w:val="32"/>
        </w:rPr>
      </w:pPr>
    </w:p>
    <w:sectPr w:rsidR="00661BBC" w:rsidSect="00661BBC">
      <w:pgSz w:w="16838" w:h="11906" w:orient="landscape"/>
      <w:pgMar w:top="1418" w:right="1418" w:bottom="141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5448" w:rsidRDefault="00BF5448" w:rsidP="00661BBC">
      <w:r>
        <w:separator/>
      </w:r>
    </w:p>
  </w:endnote>
  <w:endnote w:type="continuationSeparator" w:id="0">
    <w:p w:rsidR="00BF5448" w:rsidRDefault="00BF5448" w:rsidP="00661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BBC" w:rsidRDefault="00661BBC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 w:rsidR="00BF544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412C0">
      <w:rPr>
        <w:rStyle w:val="a7"/>
        <w:noProof/>
      </w:rPr>
      <w:t>1</w:t>
    </w:r>
    <w:r>
      <w:rPr>
        <w:rStyle w:val="a7"/>
      </w:rPr>
      <w:fldChar w:fldCharType="end"/>
    </w:r>
  </w:p>
  <w:p w:rsidR="00661BBC" w:rsidRDefault="00661BBC">
    <w:pPr>
      <w:pStyle w:val="a5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5448" w:rsidRDefault="00BF5448" w:rsidP="00661BBC">
      <w:r>
        <w:separator/>
      </w:r>
    </w:p>
  </w:footnote>
  <w:footnote w:type="continuationSeparator" w:id="0">
    <w:p w:rsidR="00BF5448" w:rsidRDefault="00BF5448" w:rsidP="00661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BBC" w:rsidRDefault="00661BBC">
    <w:pPr>
      <w:pStyle w:val="a6"/>
      <w:pBdr>
        <w:bottom w:val="none" w:sz="0" w:space="0" w:color="auto"/>
      </w:pBdr>
      <w:jc w:val="both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A43CB"/>
    <w:multiLevelType w:val="multilevel"/>
    <w:tmpl w:val="36AA43CB"/>
    <w:lvl w:ilvl="0">
      <w:start w:val="1"/>
      <w:numFmt w:val="japaneseCounting"/>
      <w:lvlText w:val="%1、"/>
      <w:lvlJc w:val="left"/>
      <w:pPr>
        <w:ind w:left="1360" w:hanging="720"/>
      </w:pPr>
      <w:rPr>
        <w:rFonts w:ascii="楷体_GB2312" w:eastAsia="楷体_GB2312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384E"/>
    <w:rsid w:val="00000BE5"/>
    <w:rsid w:val="00010909"/>
    <w:rsid w:val="00015AD2"/>
    <w:rsid w:val="0002228B"/>
    <w:rsid w:val="00046FC6"/>
    <w:rsid w:val="00050330"/>
    <w:rsid w:val="00056110"/>
    <w:rsid w:val="00056F67"/>
    <w:rsid w:val="00065CAE"/>
    <w:rsid w:val="0007340C"/>
    <w:rsid w:val="000848D1"/>
    <w:rsid w:val="000A3E74"/>
    <w:rsid w:val="000C4155"/>
    <w:rsid w:val="000C60EE"/>
    <w:rsid w:val="000C7BD4"/>
    <w:rsid w:val="000C7E74"/>
    <w:rsid w:val="000D65C3"/>
    <w:rsid w:val="000E5A1D"/>
    <w:rsid w:val="000F1290"/>
    <w:rsid w:val="000F723A"/>
    <w:rsid w:val="00101294"/>
    <w:rsid w:val="00105F67"/>
    <w:rsid w:val="0011537F"/>
    <w:rsid w:val="001257CB"/>
    <w:rsid w:val="00135676"/>
    <w:rsid w:val="00152FC7"/>
    <w:rsid w:val="001633C2"/>
    <w:rsid w:val="00171D21"/>
    <w:rsid w:val="001851BC"/>
    <w:rsid w:val="001A0A6F"/>
    <w:rsid w:val="001B4B87"/>
    <w:rsid w:val="001B4CA9"/>
    <w:rsid w:val="001C61D8"/>
    <w:rsid w:val="001C62DA"/>
    <w:rsid w:val="001D5D64"/>
    <w:rsid w:val="001D701E"/>
    <w:rsid w:val="001E19B8"/>
    <w:rsid w:val="001E54EF"/>
    <w:rsid w:val="001F243E"/>
    <w:rsid w:val="002003D2"/>
    <w:rsid w:val="00202DEE"/>
    <w:rsid w:val="00204401"/>
    <w:rsid w:val="00206D83"/>
    <w:rsid w:val="00207922"/>
    <w:rsid w:val="00215CA7"/>
    <w:rsid w:val="00221A99"/>
    <w:rsid w:val="00221CBD"/>
    <w:rsid w:val="00227E1D"/>
    <w:rsid w:val="00231054"/>
    <w:rsid w:val="002377F2"/>
    <w:rsid w:val="00243421"/>
    <w:rsid w:val="00256304"/>
    <w:rsid w:val="00256429"/>
    <w:rsid w:val="00266A3A"/>
    <w:rsid w:val="00274C6A"/>
    <w:rsid w:val="002750F1"/>
    <w:rsid w:val="0027601E"/>
    <w:rsid w:val="00285061"/>
    <w:rsid w:val="00287192"/>
    <w:rsid w:val="00287F2E"/>
    <w:rsid w:val="00290973"/>
    <w:rsid w:val="00291F2F"/>
    <w:rsid w:val="002A2EDB"/>
    <w:rsid w:val="002C2854"/>
    <w:rsid w:val="002C5ABD"/>
    <w:rsid w:val="002D0126"/>
    <w:rsid w:val="002D61AF"/>
    <w:rsid w:val="002E5F1A"/>
    <w:rsid w:val="002F6377"/>
    <w:rsid w:val="002F77BF"/>
    <w:rsid w:val="00310DCB"/>
    <w:rsid w:val="0031121C"/>
    <w:rsid w:val="00331EFF"/>
    <w:rsid w:val="00336A93"/>
    <w:rsid w:val="003412C0"/>
    <w:rsid w:val="0034500E"/>
    <w:rsid w:val="00354DB3"/>
    <w:rsid w:val="00356480"/>
    <w:rsid w:val="00360F85"/>
    <w:rsid w:val="0037088C"/>
    <w:rsid w:val="00370E8D"/>
    <w:rsid w:val="00372085"/>
    <w:rsid w:val="00375581"/>
    <w:rsid w:val="00376401"/>
    <w:rsid w:val="003800A4"/>
    <w:rsid w:val="00382BAC"/>
    <w:rsid w:val="003830AF"/>
    <w:rsid w:val="00386E33"/>
    <w:rsid w:val="0039469F"/>
    <w:rsid w:val="003A126D"/>
    <w:rsid w:val="003A6371"/>
    <w:rsid w:val="003B1480"/>
    <w:rsid w:val="003B4ABD"/>
    <w:rsid w:val="003B778A"/>
    <w:rsid w:val="003D1738"/>
    <w:rsid w:val="003D4FF6"/>
    <w:rsid w:val="003D6B8B"/>
    <w:rsid w:val="003E1800"/>
    <w:rsid w:val="003E4F15"/>
    <w:rsid w:val="003F76EA"/>
    <w:rsid w:val="00404091"/>
    <w:rsid w:val="00410EB2"/>
    <w:rsid w:val="00413735"/>
    <w:rsid w:val="00414259"/>
    <w:rsid w:val="00420386"/>
    <w:rsid w:val="004318A9"/>
    <w:rsid w:val="00433892"/>
    <w:rsid w:val="004441CB"/>
    <w:rsid w:val="004462AD"/>
    <w:rsid w:val="004707D2"/>
    <w:rsid w:val="00485A28"/>
    <w:rsid w:val="0048697A"/>
    <w:rsid w:val="0049037F"/>
    <w:rsid w:val="00497CB9"/>
    <w:rsid w:val="004A03FE"/>
    <w:rsid w:val="004B7A2E"/>
    <w:rsid w:val="004C1B8C"/>
    <w:rsid w:val="004D3E90"/>
    <w:rsid w:val="004E7819"/>
    <w:rsid w:val="004F2532"/>
    <w:rsid w:val="00514B14"/>
    <w:rsid w:val="00531B16"/>
    <w:rsid w:val="00541BF7"/>
    <w:rsid w:val="0055141A"/>
    <w:rsid w:val="0055288C"/>
    <w:rsid w:val="00560008"/>
    <w:rsid w:val="005633F4"/>
    <w:rsid w:val="00571040"/>
    <w:rsid w:val="005733B0"/>
    <w:rsid w:val="00574878"/>
    <w:rsid w:val="00580A71"/>
    <w:rsid w:val="00580B8C"/>
    <w:rsid w:val="005903BE"/>
    <w:rsid w:val="0059048C"/>
    <w:rsid w:val="005B2F6C"/>
    <w:rsid w:val="005C1784"/>
    <w:rsid w:val="005D4AC8"/>
    <w:rsid w:val="005D594D"/>
    <w:rsid w:val="005D62AA"/>
    <w:rsid w:val="005D712C"/>
    <w:rsid w:val="005E0EEC"/>
    <w:rsid w:val="005E122F"/>
    <w:rsid w:val="005E2237"/>
    <w:rsid w:val="005F66D9"/>
    <w:rsid w:val="005F7CF2"/>
    <w:rsid w:val="00606892"/>
    <w:rsid w:val="00612DC5"/>
    <w:rsid w:val="00616315"/>
    <w:rsid w:val="00620CE1"/>
    <w:rsid w:val="00626262"/>
    <w:rsid w:val="006318ED"/>
    <w:rsid w:val="00637F3F"/>
    <w:rsid w:val="0064338D"/>
    <w:rsid w:val="00644A11"/>
    <w:rsid w:val="00653D49"/>
    <w:rsid w:val="00661BBC"/>
    <w:rsid w:val="0066560C"/>
    <w:rsid w:val="006666AD"/>
    <w:rsid w:val="00674632"/>
    <w:rsid w:val="00681227"/>
    <w:rsid w:val="00685C30"/>
    <w:rsid w:val="00687F67"/>
    <w:rsid w:val="0069615D"/>
    <w:rsid w:val="006966EB"/>
    <w:rsid w:val="006A0FDA"/>
    <w:rsid w:val="006A72E8"/>
    <w:rsid w:val="006B2114"/>
    <w:rsid w:val="006C42A3"/>
    <w:rsid w:val="006D319D"/>
    <w:rsid w:val="006D392E"/>
    <w:rsid w:val="006F0692"/>
    <w:rsid w:val="006F294D"/>
    <w:rsid w:val="006F42BC"/>
    <w:rsid w:val="00717DBE"/>
    <w:rsid w:val="007204D3"/>
    <w:rsid w:val="00731CB7"/>
    <w:rsid w:val="00740517"/>
    <w:rsid w:val="00743B9B"/>
    <w:rsid w:val="00766F35"/>
    <w:rsid w:val="00777CDB"/>
    <w:rsid w:val="00780F74"/>
    <w:rsid w:val="007860D2"/>
    <w:rsid w:val="007A07FE"/>
    <w:rsid w:val="007A362E"/>
    <w:rsid w:val="007A522B"/>
    <w:rsid w:val="007B131A"/>
    <w:rsid w:val="007B2B0D"/>
    <w:rsid w:val="007C04F6"/>
    <w:rsid w:val="007C5224"/>
    <w:rsid w:val="007C75BF"/>
    <w:rsid w:val="007C7943"/>
    <w:rsid w:val="007D1D64"/>
    <w:rsid w:val="007F380A"/>
    <w:rsid w:val="007F6288"/>
    <w:rsid w:val="008044DC"/>
    <w:rsid w:val="00820923"/>
    <w:rsid w:val="008238E5"/>
    <w:rsid w:val="00826DAF"/>
    <w:rsid w:val="008362E0"/>
    <w:rsid w:val="00843523"/>
    <w:rsid w:val="00844AB1"/>
    <w:rsid w:val="0085407A"/>
    <w:rsid w:val="00855113"/>
    <w:rsid w:val="0085534E"/>
    <w:rsid w:val="008634A2"/>
    <w:rsid w:val="00873451"/>
    <w:rsid w:val="00874269"/>
    <w:rsid w:val="00893BDA"/>
    <w:rsid w:val="008947C7"/>
    <w:rsid w:val="00896DBA"/>
    <w:rsid w:val="008A7F21"/>
    <w:rsid w:val="008C1903"/>
    <w:rsid w:val="008C2310"/>
    <w:rsid w:val="008C5F2E"/>
    <w:rsid w:val="008C75C2"/>
    <w:rsid w:val="008D3013"/>
    <w:rsid w:val="008D4D28"/>
    <w:rsid w:val="008E7F27"/>
    <w:rsid w:val="008F24D2"/>
    <w:rsid w:val="0090124A"/>
    <w:rsid w:val="00901719"/>
    <w:rsid w:val="0090490D"/>
    <w:rsid w:val="0090506B"/>
    <w:rsid w:val="0091053D"/>
    <w:rsid w:val="009305C7"/>
    <w:rsid w:val="0093436F"/>
    <w:rsid w:val="0094125E"/>
    <w:rsid w:val="00960313"/>
    <w:rsid w:val="009614E2"/>
    <w:rsid w:val="009677F0"/>
    <w:rsid w:val="00975064"/>
    <w:rsid w:val="00981541"/>
    <w:rsid w:val="0098271D"/>
    <w:rsid w:val="00982E9D"/>
    <w:rsid w:val="0099531A"/>
    <w:rsid w:val="00996123"/>
    <w:rsid w:val="009A62E0"/>
    <w:rsid w:val="009A6CDE"/>
    <w:rsid w:val="009A6D7A"/>
    <w:rsid w:val="009A6F5B"/>
    <w:rsid w:val="009B3B75"/>
    <w:rsid w:val="009D30C7"/>
    <w:rsid w:val="009D56E0"/>
    <w:rsid w:val="009F3EA9"/>
    <w:rsid w:val="009F43E2"/>
    <w:rsid w:val="00A1025B"/>
    <w:rsid w:val="00A2126C"/>
    <w:rsid w:val="00A24F98"/>
    <w:rsid w:val="00A37C41"/>
    <w:rsid w:val="00A4729D"/>
    <w:rsid w:val="00A52E19"/>
    <w:rsid w:val="00A54E61"/>
    <w:rsid w:val="00A56335"/>
    <w:rsid w:val="00A6384E"/>
    <w:rsid w:val="00A76F0F"/>
    <w:rsid w:val="00A77ABC"/>
    <w:rsid w:val="00A9132B"/>
    <w:rsid w:val="00A944E8"/>
    <w:rsid w:val="00AA5F1C"/>
    <w:rsid w:val="00AC7E3A"/>
    <w:rsid w:val="00AD19F4"/>
    <w:rsid w:val="00AF0FC9"/>
    <w:rsid w:val="00AF1878"/>
    <w:rsid w:val="00B10424"/>
    <w:rsid w:val="00B13907"/>
    <w:rsid w:val="00B23285"/>
    <w:rsid w:val="00B30C68"/>
    <w:rsid w:val="00B31D06"/>
    <w:rsid w:val="00B32551"/>
    <w:rsid w:val="00B41520"/>
    <w:rsid w:val="00B42409"/>
    <w:rsid w:val="00B611BB"/>
    <w:rsid w:val="00B61DC1"/>
    <w:rsid w:val="00B733CC"/>
    <w:rsid w:val="00B77BFB"/>
    <w:rsid w:val="00B948DA"/>
    <w:rsid w:val="00BA01A6"/>
    <w:rsid w:val="00BA4DCA"/>
    <w:rsid w:val="00BA740B"/>
    <w:rsid w:val="00BC67B8"/>
    <w:rsid w:val="00BE1641"/>
    <w:rsid w:val="00BF5448"/>
    <w:rsid w:val="00C122CC"/>
    <w:rsid w:val="00C156A7"/>
    <w:rsid w:val="00C22BE0"/>
    <w:rsid w:val="00C3160A"/>
    <w:rsid w:val="00C31983"/>
    <w:rsid w:val="00C32C1F"/>
    <w:rsid w:val="00C33874"/>
    <w:rsid w:val="00C37BB2"/>
    <w:rsid w:val="00C57D3A"/>
    <w:rsid w:val="00C641F2"/>
    <w:rsid w:val="00C76AEE"/>
    <w:rsid w:val="00C77DF2"/>
    <w:rsid w:val="00C85642"/>
    <w:rsid w:val="00CC0C83"/>
    <w:rsid w:val="00CD4640"/>
    <w:rsid w:val="00CF1500"/>
    <w:rsid w:val="00D01599"/>
    <w:rsid w:val="00D1061C"/>
    <w:rsid w:val="00D134D7"/>
    <w:rsid w:val="00D156B8"/>
    <w:rsid w:val="00D21FDF"/>
    <w:rsid w:val="00D34AC1"/>
    <w:rsid w:val="00D401D6"/>
    <w:rsid w:val="00D42A0D"/>
    <w:rsid w:val="00D43A99"/>
    <w:rsid w:val="00D43ECE"/>
    <w:rsid w:val="00D508F0"/>
    <w:rsid w:val="00D57269"/>
    <w:rsid w:val="00D6648C"/>
    <w:rsid w:val="00DB194B"/>
    <w:rsid w:val="00DB27CA"/>
    <w:rsid w:val="00DB5D4C"/>
    <w:rsid w:val="00DB76AC"/>
    <w:rsid w:val="00DD1489"/>
    <w:rsid w:val="00DD6412"/>
    <w:rsid w:val="00DD6C81"/>
    <w:rsid w:val="00DD73BA"/>
    <w:rsid w:val="00DD7E12"/>
    <w:rsid w:val="00DE0AD8"/>
    <w:rsid w:val="00E06A72"/>
    <w:rsid w:val="00E14BD0"/>
    <w:rsid w:val="00E269DF"/>
    <w:rsid w:val="00E36772"/>
    <w:rsid w:val="00E379E7"/>
    <w:rsid w:val="00E44C51"/>
    <w:rsid w:val="00E4736C"/>
    <w:rsid w:val="00E519EA"/>
    <w:rsid w:val="00E53277"/>
    <w:rsid w:val="00E543C7"/>
    <w:rsid w:val="00E640C3"/>
    <w:rsid w:val="00E65D6A"/>
    <w:rsid w:val="00E668C1"/>
    <w:rsid w:val="00E719BD"/>
    <w:rsid w:val="00E821AC"/>
    <w:rsid w:val="00E863A0"/>
    <w:rsid w:val="00EA05A3"/>
    <w:rsid w:val="00EA182F"/>
    <w:rsid w:val="00EB77CE"/>
    <w:rsid w:val="00EC0152"/>
    <w:rsid w:val="00EF03E2"/>
    <w:rsid w:val="00EF20B4"/>
    <w:rsid w:val="00EF3B06"/>
    <w:rsid w:val="00EF5176"/>
    <w:rsid w:val="00EF6FE8"/>
    <w:rsid w:val="00F105B7"/>
    <w:rsid w:val="00F32691"/>
    <w:rsid w:val="00F63D87"/>
    <w:rsid w:val="00F73624"/>
    <w:rsid w:val="00F81036"/>
    <w:rsid w:val="00F9297E"/>
    <w:rsid w:val="00F9597B"/>
    <w:rsid w:val="00F96F25"/>
    <w:rsid w:val="00FA5F09"/>
    <w:rsid w:val="00FB4CFD"/>
    <w:rsid w:val="00FC5E8D"/>
    <w:rsid w:val="00FD56D3"/>
    <w:rsid w:val="00FE59D6"/>
    <w:rsid w:val="00FF1984"/>
    <w:rsid w:val="00FF5E15"/>
    <w:rsid w:val="0BBC681F"/>
    <w:rsid w:val="11C444D1"/>
    <w:rsid w:val="158717DE"/>
    <w:rsid w:val="1EFB7B61"/>
    <w:rsid w:val="2EB324D5"/>
    <w:rsid w:val="34203812"/>
    <w:rsid w:val="38F165F8"/>
    <w:rsid w:val="45986DBD"/>
    <w:rsid w:val="46942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Date" w:uiPriority="99" w:unhideWhenUsed="0" w:qFormat="1"/>
    <w:lsdException w:name="Hyperlink" w:semiHidden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locked="1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BB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661BBC"/>
    <w:pPr>
      <w:ind w:leftChars="2500" w:left="100"/>
    </w:pPr>
  </w:style>
  <w:style w:type="paragraph" w:styleId="a4">
    <w:name w:val="Balloon Text"/>
    <w:basedOn w:val="a"/>
    <w:link w:val="Char0"/>
    <w:semiHidden/>
    <w:unhideWhenUsed/>
    <w:qFormat/>
    <w:rsid w:val="00661BBC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661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661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sid w:val="00661BBC"/>
  </w:style>
  <w:style w:type="character" w:styleId="a8">
    <w:name w:val="Hyperlink"/>
    <w:basedOn w:val="a0"/>
    <w:unhideWhenUsed/>
    <w:qFormat/>
    <w:rsid w:val="00661BBC"/>
    <w:rPr>
      <w:color w:val="0000FF" w:themeColor="hyperlink"/>
      <w:u w:val="single"/>
    </w:rPr>
  </w:style>
  <w:style w:type="table" w:styleId="a9">
    <w:name w:val="Table Grid"/>
    <w:basedOn w:val="a1"/>
    <w:qFormat/>
    <w:locked/>
    <w:rsid w:val="00661B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semiHidden/>
    <w:qFormat/>
    <w:locked/>
    <w:rsid w:val="00661BBC"/>
    <w:rPr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sid w:val="00661BB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661BBC"/>
  </w:style>
  <w:style w:type="character" w:customStyle="1" w:styleId="Char0">
    <w:name w:val="批注框文本 Char"/>
    <w:link w:val="a4"/>
    <w:semiHidden/>
    <w:qFormat/>
    <w:rsid w:val="00661B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Company>联想</Company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关于开展2014—2015学年第一学期</dc:title>
  <dc:creator>lenovo</dc:creator>
  <cp:lastModifiedBy>微软用户</cp:lastModifiedBy>
  <cp:revision>136</cp:revision>
  <cp:lastPrinted>2017-04-28T02:51:00Z</cp:lastPrinted>
  <dcterms:created xsi:type="dcterms:W3CDTF">2014-04-03T07:36:00Z</dcterms:created>
  <dcterms:modified xsi:type="dcterms:W3CDTF">2018-04-09T01:50:00Z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